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B0" w:rsidRPr="00A63EB4" w:rsidRDefault="00C06FB0" w:rsidP="00C06F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EB4">
        <w:rPr>
          <w:rFonts w:ascii="Times New Roman" w:hAnsi="Times New Roman" w:cs="Times New Roman"/>
          <w:b/>
          <w:sz w:val="24"/>
          <w:szCs w:val="24"/>
        </w:rPr>
        <w:tab/>
      </w:r>
      <w:r w:rsidRPr="00A63EB4">
        <w:rPr>
          <w:rFonts w:ascii="Times New Roman" w:hAnsi="Times New Roman" w:cs="Times New Roman"/>
          <w:b/>
          <w:sz w:val="24"/>
          <w:szCs w:val="24"/>
        </w:rPr>
        <w:tab/>
      </w:r>
      <w:r w:rsidRPr="00A63EB4">
        <w:rPr>
          <w:rFonts w:ascii="Times New Roman" w:hAnsi="Times New Roman" w:cs="Times New Roman"/>
          <w:b/>
          <w:sz w:val="24"/>
          <w:szCs w:val="24"/>
        </w:rPr>
        <w:tab/>
      </w:r>
      <w:r w:rsidRPr="00A63EB4">
        <w:rPr>
          <w:rFonts w:ascii="Times New Roman" w:hAnsi="Times New Roman" w:cs="Times New Roman"/>
          <w:b/>
          <w:sz w:val="24"/>
          <w:szCs w:val="24"/>
        </w:rPr>
        <w:tab/>
      </w:r>
      <w:r w:rsidRPr="00A63EB4">
        <w:rPr>
          <w:rFonts w:ascii="Times New Roman" w:hAnsi="Times New Roman" w:cs="Times New Roman"/>
          <w:b/>
          <w:sz w:val="24"/>
          <w:szCs w:val="24"/>
        </w:rPr>
        <w:tab/>
      </w:r>
      <w:r w:rsidRPr="00A63EB4">
        <w:rPr>
          <w:rFonts w:ascii="Times New Roman" w:hAnsi="Times New Roman" w:cs="Times New Roman"/>
          <w:b/>
          <w:sz w:val="24"/>
          <w:szCs w:val="24"/>
        </w:rPr>
        <w:tab/>
      </w:r>
      <w:r w:rsidRPr="00A63EB4">
        <w:rPr>
          <w:rFonts w:ascii="Times New Roman" w:hAnsi="Times New Roman" w:cs="Times New Roman"/>
          <w:b/>
          <w:sz w:val="24"/>
          <w:szCs w:val="24"/>
        </w:rPr>
        <w:tab/>
      </w:r>
      <w:r w:rsidRPr="00A63EB4">
        <w:rPr>
          <w:rFonts w:ascii="Times New Roman" w:hAnsi="Times New Roman" w:cs="Times New Roman"/>
          <w:b/>
          <w:sz w:val="24"/>
          <w:szCs w:val="24"/>
        </w:rPr>
        <w:tab/>
        <w:t>Załącznik 1</w:t>
      </w:r>
    </w:p>
    <w:p w:rsidR="00C06FB0" w:rsidRPr="00A63EB4" w:rsidRDefault="00C06FB0" w:rsidP="00A63E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EB4">
        <w:rPr>
          <w:rFonts w:ascii="Times New Roman" w:hAnsi="Times New Roman" w:cs="Times New Roman"/>
          <w:b/>
          <w:sz w:val="24"/>
          <w:szCs w:val="24"/>
        </w:rPr>
        <w:t xml:space="preserve">Wykaz konkursów organizowanych i współorganizowanych </w:t>
      </w:r>
      <w:r w:rsidRPr="00A63EB4">
        <w:rPr>
          <w:rFonts w:ascii="Times New Roman" w:hAnsi="Times New Roman" w:cs="Times New Roman"/>
          <w:b/>
          <w:sz w:val="24"/>
          <w:szCs w:val="24"/>
        </w:rPr>
        <w:br/>
        <w:t>przez Kujawsko-Pomorskiego Kuratora Oświaty</w:t>
      </w:r>
      <w:r w:rsidRPr="00A63EB4">
        <w:rPr>
          <w:rFonts w:ascii="Times New Roman" w:hAnsi="Times New Roman" w:cs="Times New Roman"/>
          <w:b/>
          <w:sz w:val="24"/>
          <w:szCs w:val="24"/>
        </w:rPr>
        <w:br/>
        <w:t>dla uczniów szkół podstawowyc</w:t>
      </w:r>
      <w:r w:rsidR="003D17F4" w:rsidRPr="00A63EB4">
        <w:rPr>
          <w:rFonts w:ascii="Times New Roman" w:hAnsi="Times New Roman" w:cs="Times New Roman"/>
          <w:b/>
          <w:sz w:val="24"/>
          <w:szCs w:val="24"/>
        </w:rPr>
        <w:t>h</w:t>
      </w:r>
      <w:r w:rsidR="00A63EB4" w:rsidRPr="00A63EB4">
        <w:rPr>
          <w:rFonts w:ascii="Times New Roman" w:hAnsi="Times New Roman" w:cs="Times New Roman"/>
          <w:b/>
          <w:sz w:val="24"/>
          <w:szCs w:val="24"/>
        </w:rPr>
        <w:t xml:space="preserve">, dotychczasowych gimnazjów  </w:t>
      </w:r>
      <w:r w:rsidR="00A63EB4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A63EB4" w:rsidRPr="00A63EB4">
        <w:rPr>
          <w:rFonts w:ascii="Times New Roman" w:hAnsi="Times New Roman" w:cs="Times New Roman"/>
          <w:b/>
          <w:sz w:val="24"/>
          <w:szCs w:val="24"/>
        </w:rPr>
        <w:t>klas</w:t>
      </w:r>
      <w:r w:rsidR="003D17F4" w:rsidRPr="00A63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EB4" w:rsidRPr="00A63EB4">
        <w:rPr>
          <w:rFonts w:ascii="Times New Roman" w:hAnsi="Times New Roman" w:cs="Times New Roman"/>
          <w:b/>
          <w:sz w:val="24"/>
          <w:szCs w:val="24"/>
        </w:rPr>
        <w:t xml:space="preserve"> dotychczasowych gimnazjów prowadzonych w szkołach innego typu </w:t>
      </w:r>
      <w:r w:rsidR="003D17F4" w:rsidRPr="00A63EB4">
        <w:rPr>
          <w:rFonts w:ascii="Times New Roman" w:hAnsi="Times New Roman" w:cs="Times New Roman"/>
          <w:b/>
          <w:sz w:val="24"/>
          <w:szCs w:val="24"/>
        </w:rPr>
        <w:t>w roku szkolnym 2018/2019</w:t>
      </w:r>
      <w:r w:rsidR="00A63EB4" w:rsidRPr="00A63EB4">
        <w:rPr>
          <w:rFonts w:ascii="Times New Roman" w:hAnsi="Times New Roman" w:cs="Times New Roman"/>
          <w:b/>
          <w:sz w:val="24"/>
          <w:szCs w:val="24"/>
        </w:rPr>
        <w:t>,</w:t>
      </w:r>
      <w:r w:rsidRPr="00A63EB4">
        <w:rPr>
          <w:rFonts w:ascii="Times New Roman" w:hAnsi="Times New Roman" w:cs="Times New Roman"/>
          <w:b/>
          <w:sz w:val="24"/>
          <w:szCs w:val="24"/>
        </w:rPr>
        <w:br/>
        <w:t>których laureaci uzyskują prawo przyjęcia do dowolnie wybranej szkoły ponadpodstawowej</w:t>
      </w:r>
    </w:p>
    <w:p w:rsidR="00C06FB0" w:rsidRPr="00A63EB4" w:rsidRDefault="00C06FB0" w:rsidP="00C06FB0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63EB4">
        <w:rPr>
          <w:rFonts w:ascii="Times New Roman" w:hAnsi="Times New Roman" w:cs="Times New Roman"/>
          <w:b/>
          <w:sz w:val="24"/>
          <w:szCs w:val="24"/>
        </w:rPr>
        <w:t>Konkursy organizowane przez Kujawsko-Pomorskiego Kuratora Oświaty</w:t>
      </w:r>
    </w:p>
    <w:p w:rsidR="00C06FB0" w:rsidRPr="00A63EB4" w:rsidRDefault="00C06FB0" w:rsidP="00C06FB0">
      <w:pPr>
        <w:pStyle w:val="Akapitzlist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06FB0" w:rsidRPr="00A63EB4" w:rsidRDefault="00C06FB0" w:rsidP="00C06FB0">
      <w:pPr>
        <w:pStyle w:val="Akapitzlist"/>
        <w:numPr>
          <w:ilvl w:val="0"/>
          <w:numId w:val="2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A63EB4">
        <w:rPr>
          <w:rFonts w:ascii="Times New Roman" w:hAnsi="Times New Roman" w:cs="Times New Roman"/>
          <w:sz w:val="24"/>
          <w:szCs w:val="24"/>
        </w:rPr>
        <w:t>Wojewódzki konkurs przedmiotowy z języka polskiego.</w:t>
      </w:r>
    </w:p>
    <w:p w:rsidR="00C06FB0" w:rsidRPr="00A63EB4" w:rsidRDefault="00C06FB0" w:rsidP="003D17F4">
      <w:pPr>
        <w:pStyle w:val="Akapitzlist"/>
        <w:numPr>
          <w:ilvl w:val="0"/>
          <w:numId w:val="2"/>
        </w:numPr>
        <w:ind w:left="993" w:hanging="425"/>
        <w:rPr>
          <w:rFonts w:ascii="Times New Roman" w:hAnsi="Times New Roman" w:cs="Times New Roman"/>
          <w:sz w:val="24"/>
          <w:szCs w:val="24"/>
        </w:rPr>
      </w:pPr>
      <w:r w:rsidRPr="00A63EB4">
        <w:rPr>
          <w:rFonts w:ascii="Times New Roman" w:hAnsi="Times New Roman" w:cs="Times New Roman"/>
          <w:sz w:val="24"/>
          <w:szCs w:val="24"/>
        </w:rPr>
        <w:t>Wojewódzki konkurs przedmiotowy z matematyki.</w:t>
      </w:r>
    </w:p>
    <w:p w:rsidR="00C06FB0" w:rsidRPr="00A63EB4" w:rsidRDefault="00C06FB0" w:rsidP="00C06FB0">
      <w:pPr>
        <w:pStyle w:val="Akapitzlist"/>
        <w:numPr>
          <w:ilvl w:val="0"/>
          <w:numId w:val="2"/>
        </w:numPr>
        <w:ind w:left="993" w:hanging="425"/>
        <w:rPr>
          <w:rFonts w:ascii="Times New Roman" w:hAnsi="Times New Roman" w:cs="Times New Roman"/>
          <w:sz w:val="24"/>
          <w:szCs w:val="24"/>
        </w:rPr>
      </w:pPr>
      <w:r w:rsidRPr="00A63EB4">
        <w:rPr>
          <w:rFonts w:ascii="Times New Roman" w:hAnsi="Times New Roman" w:cs="Times New Roman"/>
          <w:sz w:val="24"/>
          <w:szCs w:val="24"/>
        </w:rPr>
        <w:t xml:space="preserve">Wojewódzki konkurs przedmiotowy z języka angielskiego. </w:t>
      </w:r>
    </w:p>
    <w:p w:rsidR="003D17F4" w:rsidRPr="00A63EB4" w:rsidRDefault="003D17F4" w:rsidP="00C06FB0">
      <w:pPr>
        <w:pStyle w:val="Akapitzlist"/>
        <w:numPr>
          <w:ilvl w:val="0"/>
          <w:numId w:val="2"/>
        </w:numPr>
        <w:ind w:left="993" w:hanging="425"/>
        <w:rPr>
          <w:rFonts w:ascii="Times New Roman" w:hAnsi="Times New Roman" w:cs="Times New Roman"/>
          <w:sz w:val="24"/>
          <w:szCs w:val="24"/>
        </w:rPr>
      </w:pPr>
      <w:r w:rsidRPr="00A63EB4">
        <w:rPr>
          <w:rFonts w:ascii="Times New Roman" w:hAnsi="Times New Roman" w:cs="Times New Roman"/>
          <w:sz w:val="24"/>
          <w:szCs w:val="24"/>
        </w:rPr>
        <w:t>Wojewódzki konkurs przedmiotowy z biologii.</w:t>
      </w:r>
    </w:p>
    <w:p w:rsidR="003D17F4" w:rsidRPr="00A63EB4" w:rsidRDefault="003D17F4" w:rsidP="00C06FB0">
      <w:pPr>
        <w:pStyle w:val="Akapitzlist"/>
        <w:numPr>
          <w:ilvl w:val="0"/>
          <w:numId w:val="2"/>
        </w:numPr>
        <w:ind w:left="993" w:hanging="425"/>
        <w:rPr>
          <w:rFonts w:ascii="Times New Roman" w:hAnsi="Times New Roman" w:cs="Times New Roman"/>
          <w:sz w:val="24"/>
          <w:szCs w:val="24"/>
        </w:rPr>
      </w:pPr>
      <w:r w:rsidRPr="00A63EB4">
        <w:rPr>
          <w:rFonts w:ascii="Times New Roman" w:hAnsi="Times New Roman" w:cs="Times New Roman"/>
          <w:sz w:val="24"/>
          <w:szCs w:val="24"/>
        </w:rPr>
        <w:t>Wojewódzki konkurs przedmiotowy z chemii.</w:t>
      </w:r>
    </w:p>
    <w:p w:rsidR="003D17F4" w:rsidRPr="00A63EB4" w:rsidRDefault="003D17F4" w:rsidP="00C06FB0">
      <w:pPr>
        <w:pStyle w:val="Akapitzlist"/>
        <w:numPr>
          <w:ilvl w:val="0"/>
          <w:numId w:val="2"/>
        </w:numPr>
        <w:ind w:left="993" w:hanging="425"/>
        <w:rPr>
          <w:rFonts w:ascii="Times New Roman" w:hAnsi="Times New Roman" w:cs="Times New Roman"/>
          <w:sz w:val="24"/>
          <w:szCs w:val="24"/>
        </w:rPr>
      </w:pPr>
      <w:r w:rsidRPr="00A63EB4">
        <w:rPr>
          <w:rFonts w:ascii="Times New Roman" w:hAnsi="Times New Roman" w:cs="Times New Roman"/>
          <w:sz w:val="24"/>
          <w:szCs w:val="24"/>
        </w:rPr>
        <w:t>Wojewódzki konkurs przedmiotowy z fizyki.</w:t>
      </w:r>
    </w:p>
    <w:p w:rsidR="003D17F4" w:rsidRPr="00A63EB4" w:rsidRDefault="003D17F4" w:rsidP="00C06FB0">
      <w:pPr>
        <w:pStyle w:val="Akapitzlist"/>
        <w:numPr>
          <w:ilvl w:val="0"/>
          <w:numId w:val="2"/>
        </w:numPr>
        <w:ind w:left="993" w:hanging="425"/>
        <w:rPr>
          <w:rFonts w:ascii="Times New Roman" w:hAnsi="Times New Roman" w:cs="Times New Roman"/>
          <w:sz w:val="24"/>
          <w:szCs w:val="24"/>
        </w:rPr>
      </w:pPr>
      <w:r w:rsidRPr="00A63EB4">
        <w:rPr>
          <w:rFonts w:ascii="Times New Roman" w:hAnsi="Times New Roman" w:cs="Times New Roman"/>
          <w:sz w:val="24"/>
          <w:szCs w:val="24"/>
        </w:rPr>
        <w:t>Wojewódzki konkurs przedmiotowy z języka niemieckiego.</w:t>
      </w:r>
    </w:p>
    <w:p w:rsidR="003D17F4" w:rsidRPr="00A63EB4" w:rsidRDefault="003D17F4" w:rsidP="00C06FB0">
      <w:pPr>
        <w:pStyle w:val="Akapitzlist"/>
        <w:numPr>
          <w:ilvl w:val="0"/>
          <w:numId w:val="2"/>
        </w:numPr>
        <w:ind w:left="993" w:hanging="425"/>
        <w:rPr>
          <w:rFonts w:ascii="Times New Roman" w:hAnsi="Times New Roman" w:cs="Times New Roman"/>
          <w:sz w:val="24"/>
          <w:szCs w:val="24"/>
        </w:rPr>
      </w:pPr>
      <w:r w:rsidRPr="00A63EB4">
        <w:rPr>
          <w:rFonts w:ascii="Times New Roman" w:hAnsi="Times New Roman" w:cs="Times New Roman"/>
          <w:sz w:val="24"/>
          <w:szCs w:val="24"/>
        </w:rPr>
        <w:t>Wojewódzki konkurs przedmiotowy z języka rosyjskiego.</w:t>
      </w:r>
    </w:p>
    <w:p w:rsidR="003D17F4" w:rsidRPr="00A63EB4" w:rsidRDefault="003D17F4" w:rsidP="00C06FB0">
      <w:pPr>
        <w:pStyle w:val="Akapitzlist"/>
        <w:numPr>
          <w:ilvl w:val="0"/>
          <w:numId w:val="2"/>
        </w:numPr>
        <w:ind w:left="993" w:hanging="425"/>
        <w:rPr>
          <w:rFonts w:ascii="Times New Roman" w:hAnsi="Times New Roman" w:cs="Times New Roman"/>
          <w:sz w:val="24"/>
          <w:szCs w:val="24"/>
        </w:rPr>
      </w:pPr>
      <w:r w:rsidRPr="00A63EB4">
        <w:rPr>
          <w:rFonts w:ascii="Times New Roman" w:hAnsi="Times New Roman" w:cs="Times New Roman"/>
          <w:sz w:val="24"/>
          <w:szCs w:val="24"/>
        </w:rPr>
        <w:t>Wojewódzki konkurs przedmiotowy z języka francuskiego.</w:t>
      </w:r>
    </w:p>
    <w:p w:rsidR="003D17F4" w:rsidRPr="00A63EB4" w:rsidRDefault="003D17F4" w:rsidP="00C06FB0">
      <w:pPr>
        <w:pStyle w:val="Akapitzlist"/>
        <w:numPr>
          <w:ilvl w:val="0"/>
          <w:numId w:val="2"/>
        </w:numPr>
        <w:ind w:left="993" w:hanging="425"/>
        <w:rPr>
          <w:rFonts w:ascii="Times New Roman" w:hAnsi="Times New Roman" w:cs="Times New Roman"/>
          <w:sz w:val="24"/>
          <w:szCs w:val="24"/>
        </w:rPr>
      </w:pPr>
      <w:r w:rsidRPr="00A63EB4">
        <w:rPr>
          <w:rFonts w:ascii="Times New Roman" w:hAnsi="Times New Roman" w:cs="Times New Roman"/>
          <w:sz w:val="24"/>
          <w:szCs w:val="24"/>
        </w:rPr>
        <w:t>Wojewódzki konkurs przedmiotowy z języka hiszpańskiego.</w:t>
      </w:r>
    </w:p>
    <w:p w:rsidR="003D17F4" w:rsidRPr="00A63EB4" w:rsidRDefault="003D17F4" w:rsidP="00C06FB0">
      <w:pPr>
        <w:pStyle w:val="Akapitzlist"/>
        <w:numPr>
          <w:ilvl w:val="0"/>
          <w:numId w:val="2"/>
        </w:numPr>
        <w:ind w:left="993" w:hanging="425"/>
        <w:rPr>
          <w:rFonts w:ascii="Times New Roman" w:hAnsi="Times New Roman" w:cs="Times New Roman"/>
          <w:sz w:val="24"/>
          <w:szCs w:val="24"/>
        </w:rPr>
      </w:pPr>
      <w:r w:rsidRPr="00A63EB4">
        <w:rPr>
          <w:rFonts w:ascii="Times New Roman" w:hAnsi="Times New Roman" w:cs="Times New Roman"/>
          <w:sz w:val="24"/>
          <w:szCs w:val="24"/>
        </w:rPr>
        <w:t xml:space="preserve">Wojewódzki konkurs przedmiotowy z historii. </w:t>
      </w:r>
    </w:p>
    <w:p w:rsidR="003D17F4" w:rsidRPr="00A63EB4" w:rsidRDefault="003D17F4" w:rsidP="00C06FB0">
      <w:pPr>
        <w:pStyle w:val="Akapitzlist"/>
        <w:numPr>
          <w:ilvl w:val="0"/>
          <w:numId w:val="2"/>
        </w:numPr>
        <w:ind w:left="993" w:hanging="425"/>
        <w:rPr>
          <w:rFonts w:ascii="Times New Roman" w:hAnsi="Times New Roman" w:cs="Times New Roman"/>
          <w:sz w:val="24"/>
          <w:szCs w:val="24"/>
        </w:rPr>
      </w:pPr>
      <w:r w:rsidRPr="00A63EB4">
        <w:rPr>
          <w:rFonts w:ascii="Times New Roman" w:hAnsi="Times New Roman" w:cs="Times New Roman"/>
          <w:sz w:val="24"/>
          <w:szCs w:val="24"/>
        </w:rPr>
        <w:t>Wojewódzki konkurs przedmiotowy z geografii.</w:t>
      </w:r>
    </w:p>
    <w:p w:rsidR="003D17F4" w:rsidRPr="00A63EB4" w:rsidRDefault="003D17F4" w:rsidP="00C06FB0">
      <w:pPr>
        <w:pStyle w:val="Akapitzlist"/>
        <w:numPr>
          <w:ilvl w:val="0"/>
          <w:numId w:val="2"/>
        </w:numPr>
        <w:ind w:left="993" w:hanging="425"/>
        <w:rPr>
          <w:rFonts w:ascii="Times New Roman" w:hAnsi="Times New Roman" w:cs="Times New Roman"/>
          <w:sz w:val="24"/>
          <w:szCs w:val="24"/>
        </w:rPr>
      </w:pPr>
      <w:r w:rsidRPr="00A63EB4">
        <w:rPr>
          <w:rFonts w:ascii="Times New Roman" w:hAnsi="Times New Roman" w:cs="Times New Roman"/>
          <w:sz w:val="24"/>
          <w:szCs w:val="24"/>
        </w:rPr>
        <w:t>Wojewódzki konkurs przedmiotowy z informatyki.</w:t>
      </w:r>
    </w:p>
    <w:p w:rsidR="00C06FB0" w:rsidRPr="00A63EB4" w:rsidRDefault="00C06FB0" w:rsidP="00C06FB0">
      <w:pPr>
        <w:pStyle w:val="Akapitzlist"/>
        <w:ind w:left="1800"/>
        <w:rPr>
          <w:rFonts w:ascii="Times New Roman" w:hAnsi="Times New Roman" w:cs="Times New Roman"/>
          <w:sz w:val="24"/>
          <w:szCs w:val="24"/>
        </w:rPr>
      </w:pPr>
    </w:p>
    <w:p w:rsidR="00C06FB0" w:rsidRPr="00A63EB4" w:rsidRDefault="00C06FB0" w:rsidP="00C06FB0">
      <w:pPr>
        <w:pStyle w:val="Akapitzlist"/>
        <w:ind w:left="1800"/>
        <w:rPr>
          <w:rFonts w:ascii="Times New Roman" w:hAnsi="Times New Roman" w:cs="Times New Roman"/>
          <w:sz w:val="24"/>
          <w:szCs w:val="24"/>
        </w:rPr>
      </w:pPr>
    </w:p>
    <w:p w:rsidR="00C06FB0" w:rsidRPr="00A63EB4" w:rsidRDefault="00C06FB0" w:rsidP="00C06FB0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63EB4">
        <w:rPr>
          <w:rFonts w:ascii="Times New Roman" w:hAnsi="Times New Roman" w:cs="Times New Roman"/>
          <w:b/>
          <w:sz w:val="24"/>
          <w:szCs w:val="24"/>
        </w:rPr>
        <w:t>Konkursy współorganizowane przez Kujawsko-Pomorskiego Kuratora Oświaty</w:t>
      </w:r>
    </w:p>
    <w:p w:rsidR="00C06FB0" w:rsidRPr="00A63EB4" w:rsidRDefault="00C06FB0" w:rsidP="00C06FB0">
      <w:pPr>
        <w:pStyle w:val="Akapitzlist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06FB0" w:rsidRPr="00A63EB4" w:rsidRDefault="00C06FB0" w:rsidP="003D17F4">
      <w:pPr>
        <w:pStyle w:val="Akapitzlist"/>
        <w:numPr>
          <w:ilvl w:val="3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3EB4">
        <w:rPr>
          <w:rFonts w:ascii="Times New Roman" w:hAnsi="Times New Roman" w:cs="Times New Roman"/>
          <w:sz w:val="24"/>
          <w:szCs w:val="24"/>
        </w:rPr>
        <w:t>Liga zadaniowa – ko</w:t>
      </w:r>
      <w:r w:rsidR="00A63EB4">
        <w:rPr>
          <w:rFonts w:ascii="Times New Roman" w:hAnsi="Times New Roman" w:cs="Times New Roman"/>
          <w:sz w:val="24"/>
          <w:szCs w:val="24"/>
        </w:rPr>
        <w:t>nkurs przedmiotowy z matematyki dla uczniów klas VI i VII szkoły podstawowej.</w:t>
      </w:r>
    </w:p>
    <w:p w:rsidR="00C06FB0" w:rsidRDefault="00C06FB0" w:rsidP="003D17F4">
      <w:pPr>
        <w:pStyle w:val="Akapitzlist"/>
        <w:numPr>
          <w:ilvl w:val="3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3EB4">
        <w:rPr>
          <w:rFonts w:ascii="Times New Roman" w:hAnsi="Times New Roman" w:cs="Times New Roman"/>
          <w:sz w:val="24"/>
          <w:szCs w:val="24"/>
        </w:rPr>
        <w:t>Konkurs Wojewódzki z Fizyki i Astronomii dl</w:t>
      </w:r>
      <w:r w:rsidR="003D17F4" w:rsidRPr="00A63EB4">
        <w:rPr>
          <w:rFonts w:ascii="Times New Roman" w:hAnsi="Times New Roman" w:cs="Times New Roman"/>
          <w:sz w:val="24"/>
          <w:szCs w:val="24"/>
        </w:rPr>
        <w:t xml:space="preserve">a szkół podstawowych, dotychczasowych gimnazjów i klasy dotychczasowych gimnazjów prowadzonych </w:t>
      </w:r>
      <w:r w:rsidR="003D17F4" w:rsidRPr="00A63EB4">
        <w:rPr>
          <w:rFonts w:ascii="Times New Roman" w:hAnsi="Times New Roman" w:cs="Times New Roman"/>
          <w:sz w:val="24"/>
          <w:szCs w:val="24"/>
        </w:rPr>
        <w:br/>
        <w:t>w szkołach innego typu</w:t>
      </w:r>
      <w:r w:rsidRPr="00A63EB4">
        <w:rPr>
          <w:rFonts w:ascii="Times New Roman" w:hAnsi="Times New Roman" w:cs="Times New Roman"/>
          <w:sz w:val="24"/>
          <w:szCs w:val="24"/>
        </w:rPr>
        <w:t>.</w:t>
      </w:r>
    </w:p>
    <w:p w:rsidR="00A63EB4" w:rsidRPr="00A63EB4" w:rsidRDefault="00A63EB4" w:rsidP="003D17F4">
      <w:pPr>
        <w:pStyle w:val="Akapitzlist"/>
        <w:numPr>
          <w:ilvl w:val="3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Regionalny Konkurs Wiedzy o Samorządzie Terytorialnym dla uczniów dotychczasowych gimnazjów oraz klas dotychczasowych gimnazjów prowadzonych w szkołach innego typu.</w:t>
      </w:r>
    </w:p>
    <w:p w:rsidR="00C06FB0" w:rsidRDefault="00C06FB0" w:rsidP="00C06FB0">
      <w:pPr>
        <w:rPr>
          <w:rFonts w:cs="Times New Roman"/>
          <w:sz w:val="24"/>
          <w:szCs w:val="24"/>
        </w:rPr>
      </w:pPr>
    </w:p>
    <w:p w:rsidR="00C06FB0" w:rsidRDefault="00C06FB0" w:rsidP="00C06FB0">
      <w:pPr>
        <w:rPr>
          <w:rFonts w:cs="Times New Roman"/>
          <w:sz w:val="24"/>
          <w:szCs w:val="24"/>
        </w:rPr>
      </w:pPr>
    </w:p>
    <w:p w:rsidR="00C06FB0" w:rsidRDefault="00C06FB0" w:rsidP="00C06FB0">
      <w:pPr>
        <w:rPr>
          <w:rFonts w:cs="Times New Roman"/>
          <w:sz w:val="24"/>
          <w:szCs w:val="24"/>
        </w:rPr>
      </w:pPr>
    </w:p>
    <w:p w:rsidR="00C06FB0" w:rsidRDefault="00C06FB0" w:rsidP="00C06FB0">
      <w:pPr>
        <w:rPr>
          <w:rFonts w:cs="Times New Roman"/>
          <w:sz w:val="24"/>
          <w:szCs w:val="24"/>
        </w:rPr>
      </w:pPr>
    </w:p>
    <w:p w:rsidR="007E5408" w:rsidRDefault="007E5408">
      <w:bookmarkStart w:id="0" w:name="_GoBack"/>
      <w:bookmarkEnd w:id="0"/>
    </w:p>
    <w:sectPr w:rsidR="007E5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34CBB"/>
    <w:multiLevelType w:val="hybridMultilevel"/>
    <w:tmpl w:val="B34032A4"/>
    <w:lvl w:ilvl="0" w:tplc="22A8D96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938B2"/>
    <w:multiLevelType w:val="hybridMultilevel"/>
    <w:tmpl w:val="6AC8DEF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38"/>
    <w:rsid w:val="003D17F4"/>
    <w:rsid w:val="007E5408"/>
    <w:rsid w:val="00A63EB4"/>
    <w:rsid w:val="00B56C38"/>
    <w:rsid w:val="00C0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F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F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F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E.Balana-Mroczkowska</dc:creator>
  <cp:keywords/>
  <dc:description/>
  <cp:lastModifiedBy>E.Balana-Mroczkowska</cp:lastModifiedBy>
  <cp:revision>5</cp:revision>
  <dcterms:created xsi:type="dcterms:W3CDTF">2019-02-26T13:27:00Z</dcterms:created>
  <dcterms:modified xsi:type="dcterms:W3CDTF">2019-02-27T10:05:00Z</dcterms:modified>
</cp:coreProperties>
</file>